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8503D" w:rsidRDefault="00F349B0">
      <w:pPr>
        <w:rPr>
          <w:rFonts w:ascii="Lobster" w:eastAsia="Lobster" w:hAnsi="Lobster" w:cs="Lobster"/>
          <w:b/>
          <w:sz w:val="24"/>
          <w:szCs w:val="24"/>
        </w:rPr>
      </w:pPr>
      <w:r>
        <w:rPr>
          <w:rFonts w:ascii="Lobster" w:eastAsia="Lobster" w:hAnsi="Lobster" w:cs="Lobster"/>
          <w:b/>
          <w:sz w:val="24"/>
          <w:szCs w:val="24"/>
        </w:rPr>
        <w:t>Summary of our Anti-Bullying Policy (</w:t>
      </w:r>
      <w:proofErr w:type="gramStart"/>
      <w:r>
        <w:rPr>
          <w:rFonts w:ascii="Lobster" w:eastAsia="Lobster" w:hAnsi="Lobster" w:cs="Lobster"/>
          <w:b/>
          <w:sz w:val="24"/>
          <w:szCs w:val="24"/>
        </w:rPr>
        <w:t>2 minute</w:t>
      </w:r>
      <w:proofErr w:type="gramEnd"/>
      <w:r>
        <w:rPr>
          <w:rFonts w:ascii="Lobster" w:eastAsia="Lobster" w:hAnsi="Lobster" w:cs="Lobster"/>
          <w:b/>
          <w:sz w:val="24"/>
          <w:szCs w:val="24"/>
        </w:rPr>
        <w:t xml:space="preserve"> read)</w:t>
      </w:r>
    </w:p>
    <w:p w14:paraId="00000002" w14:textId="77777777" w:rsidR="0018503D" w:rsidRDefault="0018503D">
      <w:pPr>
        <w:rPr>
          <w:rFonts w:ascii="Lobster" w:eastAsia="Lobster" w:hAnsi="Lobster" w:cs="Lobster"/>
          <w:b/>
          <w:sz w:val="24"/>
          <w:szCs w:val="24"/>
        </w:rPr>
      </w:pPr>
    </w:p>
    <w:p w14:paraId="00000003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are obliged to produce a long Anti-Bullying </w:t>
      </w:r>
      <w:proofErr w:type="spellStart"/>
      <w:r>
        <w:rPr>
          <w:rFonts w:ascii="Lobster" w:eastAsia="Lobster" w:hAnsi="Lobster" w:cs="Lobster"/>
          <w:sz w:val="24"/>
          <w:szCs w:val="24"/>
        </w:rPr>
        <w:t>POlicy</w:t>
      </w:r>
      <w:proofErr w:type="spellEnd"/>
      <w:r>
        <w:rPr>
          <w:rFonts w:ascii="Lobster" w:eastAsia="Lobster" w:hAnsi="Lobster" w:cs="Lobster"/>
          <w:sz w:val="24"/>
          <w:szCs w:val="24"/>
        </w:rPr>
        <w:t xml:space="preserve"> by </w:t>
      </w:r>
      <w:proofErr w:type="gramStart"/>
      <w:r>
        <w:rPr>
          <w:rFonts w:ascii="Lobster" w:eastAsia="Lobster" w:hAnsi="Lobster" w:cs="Lobster"/>
          <w:sz w:val="24"/>
          <w:szCs w:val="24"/>
        </w:rPr>
        <w:t>law</w:t>
      </w:r>
      <w:proofErr w:type="gramEnd"/>
    </w:p>
    <w:p w14:paraId="00000004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This is a short </w:t>
      </w:r>
      <w:proofErr w:type="gramStart"/>
      <w:r>
        <w:rPr>
          <w:rFonts w:ascii="Lobster" w:eastAsia="Lobster" w:hAnsi="Lobster" w:cs="Lobster"/>
          <w:sz w:val="24"/>
          <w:szCs w:val="24"/>
        </w:rPr>
        <w:t>version</w:t>
      </w:r>
      <w:proofErr w:type="gramEnd"/>
    </w:p>
    <w:p w14:paraId="00000005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proofErr w:type="spellStart"/>
      <w:r>
        <w:rPr>
          <w:rFonts w:ascii="Lobster" w:eastAsia="Lobster" w:hAnsi="Lobster" w:cs="Lobster"/>
          <w:sz w:val="24"/>
          <w:szCs w:val="24"/>
        </w:rPr>
        <w:t>Pleasecontact</w:t>
      </w:r>
      <w:proofErr w:type="spellEnd"/>
      <w:r>
        <w:rPr>
          <w:rFonts w:ascii="Lobster" w:eastAsia="Lobster" w:hAnsi="Lobster" w:cs="Lobster"/>
          <w:sz w:val="24"/>
          <w:szCs w:val="24"/>
        </w:rPr>
        <w:t xml:space="preserve"> Deirdre </w:t>
      </w:r>
      <w:proofErr w:type="spellStart"/>
      <w:proofErr w:type="gramStart"/>
      <w:r>
        <w:rPr>
          <w:rFonts w:ascii="Lobster" w:eastAsia="Lobster" w:hAnsi="Lobster" w:cs="Lobster"/>
          <w:sz w:val="24"/>
          <w:szCs w:val="24"/>
        </w:rPr>
        <w:t>Morgan,Principal</w:t>
      </w:r>
      <w:proofErr w:type="spellEnd"/>
      <w:proofErr w:type="gramEnd"/>
      <w:r>
        <w:rPr>
          <w:rFonts w:ascii="Lobster" w:eastAsia="Lobster" w:hAnsi="Lobster" w:cs="Lobster"/>
          <w:sz w:val="24"/>
          <w:szCs w:val="24"/>
        </w:rPr>
        <w:t>, if you have any questions about this summary</w:t>
      </w:r>
    </w:p>
    <w:p w14:paraId="00000006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>Bullying has serious long-term impacts on children and must be properly addressed in our school if it arises.</w:t>
      </w:r>
    </w:p>
    <w:p w14:paraId="00000007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Bullying can make pupils very unhappy and has a detrimental effect on their school </w:t>
      </w:r>
      <w:proofErr w:type="gramStart"/>
      <w:r>
        <w:rPr>
          <w:rFonts w:ascii="Lobster" w:eastAsia="Lobster" w:hAnsi="Lobster" w:cs="Lobster"/>
          <w:sz w:val="24"/>
          <w:szCs w:val="24"/>
        </w:rPr>
        <w:t>life</w:t>
      </w:r>
      <w:proofErr w:type="gramEnd"/>
    </w:p>
    <w:p w14:paraId="00000008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>Anti-Bullying is one aspect of an approach in our school to keep our pupils safe.</w:t>
      </w:r>
    </w:p>
    <w:p w14:paraId="00000009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Our main focus is </w:t>
      </w:r>
      <w:proofErr w:type="gramStart"/>
      <w:r>
        <w:rPr>
          <w:rFonts w:ascii="Lobster" w:eastAsia="Lobster" w:hAnsi="Lobster" w:cs="Lobster"/>
          <w:sz w:val="24"/>
          <w:szCs w:val="24"/>
        </w:rPr>
        <w:t>on  prevention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of the behaviour</w:t>
      </w:r>
    </w:p>
    <w:p w14:paraId="0000000A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Prevention happens through the positive school culture: warm atmosphere, knowing our pupils, having a close relationship with them, making them feel welcomed, showing empathy, </w:t>
      </w:r>
      <w:proofErr w:type="gramStart"/>
      <w:r>
        <w:rPr>
          <w:rFonts w:ascii="Lobster" w:eastAsia="Lobster" w:hAnsi="Lobster" w:cs="Lobster"/>
          <w:sz w:val="24"/>
          <w:szCs w:val="24"/>
        </w:rPr>
        <w:t>kindness</w:t>
      </w:r>
      <w:proofErr w:type="gramEnd"/>
    </w:p>
    <w:p w14:paraId="0000000B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explicitly teach social and emotional skills in programmes in every class. This emphasises; resilience, empathy, </w:t>
      </w:r>
      <w:proofErr w:type="gramStart"/>
      <w:r>
        <w:rPr>
          <w:rFonts w:ascii="Lobster" w:eastAsia="Lobster" w:hAnsi="Lobster" w:cs="Lobster"/>
          <w:sz w:val="24"/>
          <w:szCs w:val="24"/>
        </w:rPr>
        <w:t>friendship ,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emotional development</w:t>
      </w:r>
    </w:p>
    <w:p w14:paraId="0000000C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have regular whole school events to highlight and stamp out Bullying Behaviours and to teach our pupils to be aware and to speak </w:t>
      </w:r>
      <w:proofErr w:type="gramStart"/>
      <w:r>
        <w:rPr>
          <w:rFonts w:ascii="Lobster" w:eastAsia="Lobster" w:hAnsi="Lobster" w:cs="Lobster"/>
          <w:sz w:val="24"/>
          <w:szCs w:val="24"/>
        </w:rPr>
        <w:t>up</w:t>
      </w:r>
      <w:proofErr w:type="gramEnd"/>
    </w:p>
    <w:p w14:paraId="0000000D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From Junior Infants to Second </w:t>
      </w:r>
      <w:proofErr w:type="gramStart"/>
      <w:r>
        <w:rPr>
          <w:rFonts w:ascii="Lobster" w:eastAsia="Lobster" w:hAnsi="Lobster" w:cs="Lobster"/>
          <w:sz w:val="24"/>
          <w:szCs w:val="24"/>
        </w:rPr>
        <w:t>Class ,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if issues arise between pupils, we do not classify these as </w:t>
      </w:r>
      <w:proofErr w:type="spellStart"/>
      <w:r>
        <w:rPr>
          <w:rFonts w:ascii="Lobster" w:eastAsia="Lobster" w:hAnsi="Lobster" w:cs="Lobster"/>
          <w:sz w:val="24"/>
          <w:szCs w:val="24"/>
        </w:rPr>
        <w:t>bullying.Pupils</w:t>
      </w:r>
      <w:proofErr w:type="spellEnd"/>
      <w:r>
        <w:rPr>
          <w:rFonts w:ascii="Lobster" w:eastAsia="Lobster" w:hAnsi="Lobster" w:cs="Lobster"/>
          <w:sz w:val="24"/>
          <w:szCs w:val="24"/>
        </w:rPr>
        <w:t xml:space="preserve"> are younger and they are learning about friendships. We will address the issues by building social </w:t>
      </w:r>
      <w:proofErr w:type="gramStart"/>
      <w:r>
        <w:rPr>
          <w:rFonts w:ascii="Lobster" w:eastAsia="Lobster" w:hAnsi="Lobster" w:cs="Lobster"/>
          <w:sz w:val="24"/>
          <w:szCs w:val="24"/>
        </w:rPr>
        <w:t>skills ,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kindness, empathy etc</w:t>
      </w:r>
    </w:p>
    <w:p w14:paraId="0000000E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From 3rd -6th, a more formal approach to bullying behaviour </w:t>
      </w:r>
      <w:proofErr w:type="gramStart"/>
      <w:r>
        <w:rPr>
          <w:rFonts w:ascii="Lobster" w:eastAsia="Lobster" w:hAnsi="Lobster" w:cs="Lobster"/>
          <w:sz w:val="24"/>
          <w:szCs w:val="24"/>
        </w:rPr>
        <w:t>is  in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place</w:t>
      </w:r>
    </w:p>
    <w:p w14:paraId="0000000F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>Our approach to Bullying is “</w:t>
      </w:r>
      <w:proofErr w:type="gramStart"/>
      <w:r>
        <w:rPr>
          <w:rFonts w:ascii="Lobster" w:eastAsia="Lobster" w:hAnsi="Lobster" w:cs="Lobster"/>
          <w:sz w:val="24"/>
          <w:szCs w:val="24"/>
        </w:rPr>
        <w:t>Reform ,not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Blame”</w:t>
      </w:r>
    </w:p>
    <w:p w14:paraId="00000010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do regular surveys in 3rd-6th classes to find out if pupils are being bullied or see other pupils being </w:t>
      </w:r>
      <w:proofErr w:type="gramStart"/>
      <w:r>
        <w:rPr>
          <w:rFonts w:ascii="Lobster" w:eastAsia="Lobster" w:hAnsi="Lobster" w:cs="Lobster"/>
          <w:sz w:val="24"/>
          <w:szCs w:val="24"/>
        </w:rPr>
        <w:t>bullied</w:t>
      </w:r>
      <w:proofErr w:type="gramEnd"/>
    </w:p>
    <w:p w14:paraId="00000011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investigate with a follow up </w:t>
      </w:r>
      <w:proofErr w:type="gramStart"/>
      <w:r>
        <w:rPr>
          <w:rFonts w:ascii="Lobster" w:eastAsia="Lobster" w:hAnsi="Lobster" w:cs="Lobster"/>
          <w:sz w:val="24"/>
          <w:szCs w:val="24"/>
        </w:rPr>
        <w:t>interview</w:t>
      </w:r>
      <w:proofErr w:type="gramEnd"/>
    </w:p>
    <w:p w14:paraId="00000012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>Offending pupils must sign a Behaviour Promise</w:t>
      </w:r>
    </w:p>
    <w:p w14:paraId="00000013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do Restorative Practice between pupils when we feel it will help build back </w:t>
      </w:r>
      <w:proofErr w:type="gramStart"/>
      <w:r>
        <w:rPr>
          <w:rFonts w:ascii="Lobster" w:eastAsia="Lobster" w:hAnsi="Lobster" w:cs="Lobster"/>
          <w:sz w:val="24"/>
          <w:szCs w:val="24"/>
        </w:rPr>
        <w:t>relationships</w:t>
      </w:r>
      <w:proofErr w:type="gramEnd"/>
    </w:p>
    <w:p w14:paraId="00000014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School and home will stay in close communication around bullying </w:t>
      </w:r>
      <w:proofErr w:type="gramStart"/>
      <w:r>
        <w:rPr>
          <w:rFonts w:ascii="Lobster" w:eastAsia="Lobster" w:hAnsi="Lobster" w:cs="Lobster"/>
          <w:sz w:val="24"/>
          <w:szCs w:val="24"/>
        </w:rPr>
        <w:t>behaviours</w:t>
      </w:r>
      <w:proofErr w:type="gramEnd"/>
    </w:p>
    <w:p w14:paraId="00000015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The </w:t>
      </w:r>
      <w:proofErr w:type="gramStart"/>
      <w:r>
        <w:rPr>
          <w:rFonts w:ascii="Lobster" w:eastAsia="Lobster" w:hAnsi="Lobster" w:cs="Lobster"/>
          <w:sz w:val="24"/>
          <w:szCs w:val="24"/>
        </w:rPr>
        <w:t>Principal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is always informed and aware </w:t>
      </w:r>
    </w:p>
    <w:p w14:paraId="00000016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The Deputy is always informed and </w:t>
      </w:r>
      <w:proofErr w:type="gramStart"/>
      <w:r>
        <w:rPr>
          <w:rFonts w:ascii="Lobster" w:eastAsia="Lobster" w:hAnsi="Lobster" w:cs="Lobster"/>
          <w:sz w:val="24"/>
          <w:szCs w:val="24"/>
        </w:rPr>
        <w:t>aware</w:t>
      </w:r>
      <w:proofErr w:type="gramEnd"/>
    </w:p>
    <w:p w14:paraId="00000017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The </w:t>
      </w:r>
      <w:proofErr w:type="gramStart"/>
      <w:r>
        <w:rPr>
          <w:rFonts w:ascii="Lobster" w:eastAsia="Lobster" w:hAnsi="Lobster" w:cs="Lobster"/>
          <w:sz w:val="24"/>
          <w:szCs w:val="24"/>
        </w:rPr>
        <w:t>Principal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updates the BOM each meeting of the Bullying Profile in the school(anonymous)</w:t>
      </w:r>
    </w:p>
    <w:p w14:paraId="00000018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Any parent or pupil can bring a </w:t>
      </w:r>
      <w:proofErr w:type="gramStart"/>
      <w:r>
        <w:rPr>
          <w:rFonts w:ascii="Lobster" w:eastAsia="Lobster" w:hAnsi="Lobster" w:cs="Lobster"/>
          <w:sz w:val="24"/>
          <w:szCs w:val="24"/>
        </w:rPr>
        <w:t>concern  to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a class teacher or the Principal or any staff member.</w:t>
      </w:r>
    </w:p>
    <w:p w14:paraId="00000019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Anti-Bullying is a part of a much larger framework of </w:t>
      </w:r>
      <w:proofErr w:type="gramStart"/>
      <w:r>
        <w:rPr>
          <w:rFonts w:ascii="Lobster" w:eastAsia="Lobster" w:hAnsi="Lobster" w:cs="Lobster"/>
          <w:sz w:val="24"/>
          <w:szCs w:val="24"/>
        </w:rPr>
        <w:t>Social ,Personal</w:t>
      </w:r>
      <w:proofErr w:type="gramEnd"/>
      <w:r>
        <w:rPr>
          <w:rFonts w:ascii="Lobster" w:eastAsia="Lobster" w:hAnsi="Lobster" w:cs="Lobster"/>
          <w:sz w:val="24"/>
          <w:szCs w:val="24"/>
        </w:rPr>
        <w:t xml:space="preserve"> &amp; Health Education. </w:t>
      </w:r>
    </w:p>
    <w:p w14:paraId="0000001A" w14:textId="77777777" w:rsidR="0018503D" w:rsidRDefault="00F349B0">
      <w:pPr>
        <w:numPr>
          <w:ilvl w:val="0"/>
          <w:numId w:val="1"/>
        </w:numPr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 xml:space="preserve">We are a caring, connected </w:t>
      </w:r>
      <w:proofErr w:type="spellStart"/>
      <w:proofErr w:type="gramStart"/>
      <w:r>
        <w:rPr>
          <w:rFonts w:ascii="Lobster" w:eastAsia="Lobster" w:hAnsi="Lobster" w:cs="Lobster"/>
          <w:sz w:val="24"/>
          <w:szCs w:val="24"/>
        </w:rPr>
        <w:t>school.We</w:t>
      </w:r>
      <w:proofErr w:type="spellEnd"/>
      <w:proofErr w:type="gramEnd"/>
      <w:r>
        <w:rPr>
          <w:rFonts w:ascii="Lobster" w:eastAsia="Lobster" w:hAnsi="Lobster" w:cs="Lobster"/>
          <w:sz w:val="24"/>
          <w:szCs w:val="24"/>
        </w:rPr>
        <w:t xml:space="preserve"> want all of our pupils to love </w:t>
      </w:r>
      <w:proofErr w:type="spellStart"/>
      <w:r>
        <w:rPr>
          <w:rFonts w:ascii="Lobster" w:eastAsia="Lobster" w:hAnsi="Lobster" w:cs="Lobster"/>
          <w:sz w:val="24"/>
          <w:szCs w:val="24"/>
        </w:rPr>
        <w:t>learning.We</w:t>
      </w:r>
      <w:proofErr w:type="spellEnd"/>
      <w:r>
        <w:rPr>
          <w:rFonts w:ascii="Lobster" w:eastAsia="Lobster" w:hAnsi="Lobster" w:cs="Lobster"/>
          <w:sz w:val="24"/>
          <w:szCs w:val="24"/>
        </w:rPr>
        <w:t xml:space="preserve"> will always address bullying concerns for the good of our pupils.</w:t>
      </w:r>
    </w:p>
    <w:sectPr w:rsidR="001850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85A6C6F0-B35A-40A1-8B50-37233B6B77A9}"/>
    <w:embedBold r:id="rId2" w:fontKey="{9CB66228-158A-4475-A873-E44547C426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A8806A-482A-4F13-93EA-C15081DAC8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ED672E-8604-464F-A589-F725EBD32F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365AF"/>
    <w:multiLevelType w:val="multilevel"/>
    <w:tmpl w:val="4B0A3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231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3D"/>
    <w:rsid w:val="0018503D"/>
    <w:rsid w:val="00F3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21D78C-6A73-426B-9CDC-21A3C4F5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McConnell</dc:creator>
  <cp:lastModifiedBy>Alison McConnell</cp:lastModifiedBy>
  <cp:revision>2</cp:revision>
  <dcterms:created xsi:type="dcterms:W3CDTF">2024-05-05T17:15:00Z</dcterms:created>
  <dcterms:modified xsi:type="dcterms:W3CDTF">2024-05-05T17:15:00Z</dcterms:modified>
</cp:coreProperties>
</file>